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overflowPunct w:val="0"/>
        <w:adjustRightInd w:val="1"/>
        <w:spacing w:line="240" w:lineRule="auto"/>
        <w:jc w:val="both"/>
        <w:rPr>
          <w:rFonts w:hint="default"/>
          <w:spacing w:val="0"/>
          <w:sz w:val="24"/>
        </w:rPr>
      </w:pPr>
      <w:r>
        <w:rPr>
          <w:rFonts w:hint="default" w:ascii="ＭＳ 明朝" w:hAnsi="ＭＳ 明朝" w:eastAsia="ＭＳ 明朝"/>
          <w:spacing w:val="0"/>
          <w:sz w:val="24"/>
        </w:rPr>
        <w:t>様式第１号（第６条関係）</w:t>
      </w:r>
    </w:p>
    <w:p>
      <w:pPr>
        <w:pStyle w:val="15"/>
        <w:wordWrap w:val="1"/>
        <w:spacing w:line="240" w:lineRule="auto"/>
        <w:ind w:right="210" w:rightChars="100"/>
        <w:jc w:val="right"/>
        <w:rPr>
          <w:rFonts w:hint="default"/>
          <w:spacing w:val="0"/>
          <w:sz w:val="24"/>
        </w:rPr>
      </w:pPr>
      <w:r>
        <w:rPr>
          <w:rFonts w:hint="default" w:ascii="ＭＳ 明朝" w:hAnsi="ＭＳ 明朝" w:eastAsia="ＭＳ 明朝"/>
          <w:spacing w:val="0"/>
          <w:sz w:val="24"/>
        </w:rPr>
        <w:t>　　年　　月　　日</w:t>
      </w:r>
    </w:p>
    <w:p>
      <w:pPr>
        <w:pStyle w:val="15"/>
        <w:wordWrap w:val="1"/>
        <w:spacing w:line="240" w:lineRule="auto"/>
        <w:jc w:val="both"/>
        <w:rPr>
          <w:rFonts w:hint="default"/>
          <w:spacing w:val="0"/>
          <w:sz w:val="24"/>
        </w:rPr>
      </w:pPr>
    </w:p>
    <w:p>
      <w:pPr>
        <w:pStyle w:val="15"/>
        <w:wordWrap w:val="1"/>
        <w:spacing w:line="240" w:lineRule="auto"/>
        <w:ind w:left="210" w:leftChars="100"/>
        <w:jc w:val="both"/>
        <w:rPr>
          <w:rFonts w:hint="default"/>
          <w:spacing w:val="0"/>
          <w:sz w:val="24"/>
        </w:rPr>
      </w:pPr>
      <w:r>
        <w:rPr>
          <w:rFonts w:hint="default" w:ascii="ＭＳ 明朝" w:hAnsi="ＭＳ 明朝" w:eastAsia="ＭＳ 明朝"/>
          <w:spacing w:val="0"/>
          <w:sz w:val="24"/>
        </w:rPr>
        <w:t>笠間市長　様</w:t>
      </w:r>
    </w:p>
    <w:p>
      <w:pPr>
        <w:pStyle w:val="15"/>
        <w:wordWrap w:val="1"/>
        <w:spacing w:line="240" w:lineRule="auto"/>
        <w:jc w:val="both"/>
        <w:rPr>
          <w:rFonts w:hint="default"/>
          <w:spacing w:val="0"/>
          <w:sz w:val="24"/>
        </w:rPr>
      </w:pPr>
    </w:p>
    <w:p>
      <w:pPr>
        <w:pStyle w:val="15"/>
        <w:wordWrap w:val="1"/>
        <w:spacing w:line="240" w:lineRule="auto"/>
        <w:ind w:left="2940" w:leftChars="1400"/>
        <w:jc w:val="both"/>
        <w:rPr>
          <w:rFonts w:hint="default"/>
          <w:spacing w:val="0"/>
          <w:sz w:val="24"/>
        </w:rPr>
      </w:pPr>
      <w:r>
        <w:rPr>
          <w:rFonts w:hint="default" w:ascii="ＭＳ 明朝" w:hAnsi="ＭＳ 明朝" w:eastAsia="ＭＳ 明朝"/>
          <w:spacing w:val="0"/>
          <w:sz w:val="24"/>
        </w:rPr>
        <w:t>申請者　</w:t>
      </w:r>
      <w:r>
        <w:rPr>
          <w:rFonts w:hint="eastAsia" w:ascii="ＭＳ 明朝" w:hAnsi="ＭＳ 明朝" w:eastAsia="ＭＳ 明朝"/>
          <w:spacing w:val="0"/>
          <w:sz w:val="24"/>
        </w:rPr>
        <w:t>住所（</w:t>
      </w:r>
      <w:r>
        <w:rPr>
          <w:rFonts w:hint="default" w:ascii="ＭＳ 明朝" w:hAnsi="ＭＳ 明朝" w:eastAsia="ＭＳ 明朝"/>
          <w:spacing w:val="0"/>
          <w:sz w:val="24"/>
        </w:rPr>
        <w:t>所在地</w:t>
      </w:r>
      <w:r>
        <w:rPr>
          <w:rFonts w:hint="eastAsia" w:ascii="ＭＳ 明朝" w:hAnsi="ＭＳ 明朝" w:eastAsia="ＭＳ 明朝"/>
          <w:spacing w:val="0"/>
          <w:sz w:val="24"/>
        </w:rPr>
        <w:t>）</w:t>
      </w:r>
    </w:p>
    <w:p>
      <w:pPr>
        <w:pStyle w:val="15"/>
        <w:wordWrap w:val="1"/>
        <w:spacing w:line="240" w:lineRule="auto"/>
        <w:ind w:left="3885" w:leftChars="1850"/>
        <w:jc w:val="both"/>
        <w:rPr>
          <w:rFonts w:hint="default"/>
          <w:spacing w:val="0"/>
          <w:sz w:val="24"/>
        </w:rPr>
      </w:pPr>
      <w:r>
        <w:rPr>
          <w:rFonts w:hint="default" w:ascii="ＭＳ 明朝" w:hAnsi="ＭＳ 明朝" w:eastAsia="ＭＳ 明朝"/>
          <w:spacing w:val="0"/>
          <w:sz w:val="24"/>
        </w:rPr>
        <w:t>事業者名</w:t>
      </w:r>
    </w:p>
    <w:p>
      <w:pPr>
        <w:pStyle w:val="15"/>
        <w:wordWrap w:val="1"/>
        <w:spacing w:line="240" w:lineRule="auto"/>
        <w:ind w:left="3885" w:leftChars="1850"/>
        <w:jc w:val="both"/>
        <w:rPr>
          <w:rFonts w:hint="default"/>
          <w:spacing w:val="0"/>
          <w:sz w:val="24"/>
        </w:rPr>
      </w:pPr>
      <w:r>
        <w:rPr>
          <w:rFonts w:hint="default" w:ascii="ＭＳ 明朝" w:hAnsi="ＭＳ 明朝" w:eastAsia="ＭＳ 明朝"/>
          <w:spacing w:val="0"/>
          <w:sz w:val="24"/>
        </w:rPr>
        <w:t>代表者職氏名　　　　　　　</w:t>
      </w:r>
    </w:p>
    <w:p>
      <w:pPr>
        <w:pStyle w:val="15"/>
        <w:wordWrap w:val="1"/>
        <w:spacing w:line="240" w:lineRule="auto"/>
        <w:jc w:val="both"/>
        <w:rPr>
          <w:rFonts w:hint="default"/>
          <w:spacing w:val="0"/>
          <w:sz w:val="24"/>
        </w:rPr>
      </w:pPr>
    </w:p>
    <w:p>
      <w:pPr>
        <w:pStyle w:val="15"/>
        <w:wordWrap w:val="1"/>
        <w:spacing w:line="240" w:lineRule="auto"/>
        <w:jc w:val="center"/>
        <w:rPr>
          <w:rFonts w:hint="default"/>
          <w:spacing w:val="0"/>
          <w:sz w:val="24"/>
        </w:rPr>
      </w:pPr>
      <w:r>
        <w:rPr>
          <w:rFonts w:hint="default" w:ascii="ＭＳ 明朝" w:hAnsi="ＭＳ 明朝" w:eastAsia="ＭＳ 明朝"/>
          <w:spacing w:val="0"/>
          <w:sz w:val="24"/>
        </w:rPr>
        <w:t>笠間市</w:t>
      </w:r>
      <w:r>
        <w:rPr>
          <w:rFonts w:hint="eastAsia" w:ascii="ＭＳ 明朝" w:hAnsi="ＭＳ 明朝" w:eastAsia="ＭＳ 明朝"/>
          <w:spacing w:val="0"/>
          <w:sz w:val="24"/>
        </w:rPr>
        <w:t>人材確保支援</w:t>
      </w:r>
      <w:r>
        <w:rPr>
          <w:rFonts w:hint="default" w:ascii="ＭＳ 明朝" w:hAnsi="ＭＳ 明朝" w:eastAsia="ＭＳ 明朝"/>
          <w:spacing w:val="0"/>
          <w:sz w:val="24"/>
        </w:rPr>
        <w:t>事業費補助金交付申請書</w:t>
      </w:r>
    </w:p>
    <w:p>
      <w:pPr>
        <w:pStyle w:val="15"/>
        <w:wordWrap w:val="1"/>
        <w:spacing w:line="240" w:lineRule="auto"/>
        <w:jc w:val="both"/>
        <w:rPr>
          <w:rFonts w:hint="default"/>
          <w:spacing w:val="0"/>
          <w:sz w:val="24"/>
        </w:rPr>
      </w:pPr>
    </w:p>
    <w:p>
      <w:pPr>
        <w:pStyle w:val="15"/>
        <w:wordWrap w:val="1"/>
        <w:spacing w:line="240" w:lineRule="auto"/>
        <w:ind w:firstLine="210" w:firstLineChars="100"/>
        <w:jc w:val="both"/>
        <w:rPr>
          <w:rFonts w:hint="default"/>
          <w:spacing w:val="0"/>
          <w:sz w:val="24"/>
        </w:rPr>
      </w:pPr>
      <w:r>
        <w:rPr>
          <w:rFonts w:hint="default" w:ascii="ＭＳ 明朝" w:hAnsi="ＭＳ 明朝" w:eastAsia="ＭＳ 明朝"/>
          <w:spacing w:val="0"/>
          <w:sz w:val="24"/>
        </w:rPr>
        <w:t>笠間市</w:t>
      </w:r>
      <w:r>
        <w:rPr>
          <w:rFonts w:hint="eastAsia" w:ascii="ＭＳ 明朝" w:hAnsi="ＭＳ 明朝" w:eastAsia="ＭＳ 明朝"/>
          <w:spacing w:val="0"/>
          <w:sz w:val="24"/>
        </w:rPr>
        <w:t>人材確保支援</w:t>
      </w:r>
      <w:r>
        <w:rPr>
          <w:rFonts w:hint="default" w:ascii="ＭＳ 明朝" w:hAnsi="ＭＳ 明朝" w:eastAsia="ＭＳ 明朝"/>
          <w:spacing w:val="0"/>
          <w:sz w:val="24"/>
        </w:rPr>
        <w:t>事業費補助金交付</w:t>
      </w:r>
      <w:r>
        <w:rPr>
          <w:rFonts w:hint="eastAsia" w:ascii="ＭＳ 明朝" w:hAnsi="ＭＳ 明朝" w:eastAsia="ＭＳ 明朝"/>
          <w:color w:val="auto"/>
          <w:spacing w:val="0"/>
          <w:sz w:val="24"/>
        </w:rPr>
        <w:t>要綱</w:t>
      </w:r>
      <w:r>
        <w:rPr>
          <w:rFonts w:hint="default" w:ascii="ＭＳ 明朝" w:hAnsi="ＭＳ 明朝" w:eastAsia="ＭＳ 明朝"/>
          <w:color w:val="auto"/>
          <w:spacing w:val="0"/>
          <w:sz w:val="24"/>
        </w:rPr>
        <w:t>第６条</w:t>
      </w:r>
      <w:r>
        <w:rPr>
          <w:rFonts w:hint="default" w:ascii="ＭＳ 明朝" w:hAnsi="ＭＳ 明朝" w:eastAsia="ＭＳ 明朝"/>
          <w:spacing w:val="0"/>
          <w:sz w:val="24"/>
        </w:rPr>
        <w:t>の規定に基づき、補助金の交付申請書を提出します。</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r>
        <w:rPr>
          <w:rFonts w:hint="eastAsia"/>
          <w:spacing w:val="0"/>
          <w:sz w:val="24"/>
        </w:rPr>
        <w:t>１．補助事業の内容（該当するものの</w:t>
      </w:r>
      <w:bookmarkStart w:id="0" w:name="_GoBack"/>
      <w:bookmarkEnd w:id="0"/>
      <w:r>
        <w:rPr>
          <w:rFonts w:hint="eastAsia"/>
          <w:spacing w:val="0"/>
          <w:sz w:val="24"/>
        </w:rPr>
        <w:t>□にレ点を記入してください。）</w:t>
      </w:r>
    </w:p>
    <w:p>
      <w:pPr>
        <w:pStyle w:val="15"/>
        <w:wordWrap w:val="1"/>
        <w:spacing w:line="240" w:lineRule="auto"/>
        <w:jc w:val="both"/>
        <w:rPr>
          <w:rFonts w:hint="default"/>
          <w:spacing w:val="0"/>
          <w:sz w:val="24"/>
        </w:rPr>
      </w:pPr>
    </w:p>
    <w:p>
      <w:pPr>
        <w:pStyle w:val="0"/>
        <w:jc w:val="both"/>
        <w:rPr>
          <w:rFonts w:hint="eastAsia" w:ascii="ＭＳ 明朝" w:hAnsi="ＭＳ 明朝" w:eastAsia="ＭＳ 明朝"/>
          <w:sz w:val="24"/>
        </w:rPr>
      </w:pPr>
      <w:r>
        <w:rPr>
          <w:rFonts w:hint="eastAsia"/>
          <w:spacing w:val="0"/>
          <w:sz w:val="24"/>
        </w:rPr>
        <w:t>　</w:t>
      </w:r>
      <w:r>
        <w:rPr>
          <w:rFonts w:hint="eastAsia" w:ascii="ＭＳ 明朝" w:hAnsi="ＭＳ 明朝" w:eastAsia="ＭＳ 明朝"/>
          <w:sz w:val="24"/>
        </w:rPr>
        <w:t>□　民間の就職支援事業の利用に要する経費</w:t>
      </w:r>
    </w:p>
    <w:p>
      <w:pPr>
        <w:pStyle w:val="0"/>
        <w:ind w:firstLine="278" w:firstLineChars="100"/>
        <w:jc w:val="both"/>
        <w:rPr>
          <w:rFonts w:hint="eastAsia" w:ascii="ＭＳ 明朝" w:hAnsi="ＭＳ 明朝" w:eastAsia="ＭＳ 明朝"/>
          <w:sz w:val="24"/>
        </w:rPr>
      </w:pPr>
      <w:r>
        <w:rPr>
          <w:rFonts w:hint="eastAsia" w:ascii="ＭＳ 明朝" w:hAnsi="ＭＳ 明朝" w:eastAsia="ＭＳ 明朝"/>
          <w:sz w:val="24"/>
        </w:rPr>
        <w:t>□　合同企業説明会、採用面接会等への出展に要する経費</w:t>
      </w:r>
    </w:p>
    <w:p>
      <w:pPr>
        <w:pStyle w:val="0"/>
        <w:ind w:left="804" w:leftChars="100" w:hanging="556" w:hangingChars="200"/>
        <w:jc w:val="both"/>
        <w:rPr>
          <w:rFonts w:hint="eastAsia" w:ascii="ＭＳ 明朝" w:hAnsi="ＭＳ 明朝" w:eastAsia="ＭＳ 明朝"/>
          <w:sz w:val="24"/>
        </w:rPr>
      </w:pPr>
      <w:r>
        <w:rPr>
          <w:rFonts w:hint="eastAsia" w:ascii="ＭＳ 明朝" w:hAnsi="ＭＳ 明朝" w:eastAsia="ＭＳ 明朝"/>
          <w:sz w:val="24"/>
        </w:rPr>
        <w:t>□　求人、採用等に関する企業広報動画、パンフレット等の広報媒体の作成に要する経費</w:t>
      </w:r>
    </w:p>
    <w:p>
      <w:pPr>
        <w:pStyle w:val="0"/>
        <w:ind w:left="804" w:leftChars="100" w:hanging="556" w:hangingChars="200"/>
        <w:jc w:val="both"/>
        <w:rPr>
          <w:rFonts w:hint="eastAsia" w:ascii="ＭＳ 明朝" w:hAnsi="ＭＳ 明朝" w:eastAsia="ＭＳ 明朝"/>
          <w:sz w:val="24"/>
        </w:rPr>
      </w:pPr>
      <w:r>
        <w:rPr>
          <w:rFonts w:hint="eastAsia" w:ascii="ＭＳ 明朝" w:hAnsi="ＭＳ 明朝" w:eastAsia="ＭＳ 明朝"/>
          <w:sz w:val="24"/>
        </w:rPr>
        <w:t>□　会社説明会の主催又は工場見学、職場体験、オープンファクトリー、インターンシップその他中小企業等に対する理解の促進に係る取組の実施に要する経費</w:t>
      </w:r>
    </w:p>
    <w:p>
      <w:pPr>
        <w:pStyle w:val="15"/>
        <w:wordWrap w:val="1"/>
        <w:spacing w:line="240" w:lineRule="auto"/>
        <w:ind w:left="0" w:leftChars="0" w:right="0" w:rightChars="0" w:firstLine="298" w:firstLineChars="100"/>
        <w:jc w:val="both"/>
        <w:rPr>
          <w:rFonts w:hint="default"/>
          <w:spacing w:val="0"/>
          <w:sz w:val="24"/>
        </w:rPr>
      </w:pPr>
      <w:r>
        <w:rPr>
          <w:rFonts w:hint="eastAsia" w:ascii="ＭＳ 明朝" w:hAnsi="ＭＳ 明朝" w:eastAsia="ＭＳ 明朝"/>
          <w:sz w:val="24"/>
        </w:rPr>
        <w:t>□　外国人材を対象とした求人活動に要する経費</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r>
        <w:rPr>
          <w:rFonts w:hint="eastAsia"/>
          <w:spacing w:val="0"/>
          <w:sz w:val="24"/>
        </w:rPr>
        <w:t>２</w:t>
      </w:r>
      <w:r>
        <w:rPr>
          <w:rFonts w:hint="default" w:ascii="ＭＳ 明朝" w:hAnsi="ＭＳ 明朝" w:eastAsia="ＭＳ 明朝"/>
          <w:spacing w:val="0"/>
          <w:sz w:val="24"/>
        </w:rPr>
        <w:t>．対象経費　　</w:t>
      </w:r>
      <w:r>
        <w:rPr>
          <w:rFonts w:hint="eastAsia" w:ascii="ＭＳ 明朝" w:hAnsi="ＭＳ 明朝" w:eastAsia="ＭＳ 明朝"/>
          <w:spacing w:val="0"/>
          <w:sz w:val="24"/>
        </w:rPr>
        <w:t>　　　　　　　　　　　　　　　　　</w:t>
      </w:r>
      <w:r>
        <w:rPr>
          <w:rFonts w:hint="default" w:ascii="ＭＳ 明朝" w:hAnsi="ＭＳ 明朝" w:eastAsia="ＭＳ 明朝"/>
          <w:spacing w:val="0"/>
          <w:sz w:val="24"/>
        </w:rPr>
        <w:t>円</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r>
        <w:rPr>
          <w:rFonts w:hint="eastAsia" w:ascii="ＭＳ 明朝" w:hAnsi="ＭＳ 明朝" w:eastAsia="ＭＳ 明朝"/>
          <w:spacing w:val="0"/>
          <w:sz w:val="24"/>
        </w:rPr>
        <w:t>３</w:t>
      </w:r>
      <w:r>
        <w:rPr>
          <w:rFonts w:hint="default" w:ascii="ＭＳ 明朝" w:hAnsi="ＭＳ 明朝" w:eastAsia="ＭＳ 明朝"/>
          <w:spacing w:val="0"/>
          <w:sz w:val="24"/>
        </w:rPr>
        <w:t>．補助金</w:t>
      </w:r>
      <w:r>
        <w:rPr>
          <w:rFonts w:hint="eastAsia" w:ascii="ＭＳ 明朝" w:hAnsi="ＭＳ 明朝" w:eastAsia="ＭＳ 明朝"/>
          <w:spacing w:val="0"/>
          <w:sz w:val="24"/>
        </w:rPr>
        <w:t>交付</w:t>
      </w:r>
      <w:r>
        <w:rPr>
          <w:rFonts w:hint="default" w:ascii="ＭＳ 明朝" w:hAnsi="ＭＳ 明朝" w:eastAsia="ＭＳ 明朝"/>
          <w:spacing w:val="0"/>
          <w:sz w:val="24"/>
        </w:rPr>
        <w:t>申請額　　　　　　　　　　　　　　　円</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r>
        <w:rPr>
          <w:rFonts w:hint="default" w:ascii="ＭＳ 明朝" w:hAnsi="ＭＳ 明朝" w:eastAsia="ＭＳ 明朝"/>
          <w:spacing w:val="0"/>
          <w:sz w:val="24"/>
        </w:rPr>
        <w:t>＜添付書類＞</w:t>
      </w:r>
    </w:p>
    <w:p>
      <w:pPr>
        <w:pStyle w:val="15"/>
        <w:wordWrap w:val="1"/>
        <w:spacing w:line="240" w:lineRule="auto"/>
        <w:ind w:leftChars="0" w:right="0" w:rightChars="0" w:firstLineChars="0"/>
        <w:jc w:val="both"/>
        <w:rPr>
          <w:rFonts w:hint="eastAsia" w:ascii="ＭＳ 明朝" w:hAnsi="ＭＳ 明朝" w:eastAsia="ＭＳ 明朝"/>
          <w:sz w:val="24"/>
        </w:rPr>
      </w:pPr>
      <w:r>
        <w:rPr>
          <w:rFonts w:hint="eastAsia" w:ascii="ＭＳ 明朝" w:hAnsi="ＭＳ 明朝" w:eastAsia="ＭＳ 明朝"/>
          <w:sz w:val="24"/>
        </w:rPr>
        <w:t>（１）人材確保支援事業実施計画書</w:t>
      </w:r>
      <w:r>
        <w:rPr>
          <w:rFonts w:hint="eastAsia" w:ascii="ＭＳ 明朝" w:hAnsi="ＭＳ 明朝" w:eastAsia="ＭＳ 明朝"/>
          <w:sz w:val="24"/>
        </w:rPr>
        <w:t>(</w:t>
      </w:r>
      <w:r>
        <w:rPr>
          <w:rFonts w:hint="eastAsia" w:ascii="ＭＳ 明朝" w:hAnsi="ＭＳ 明朝" w:eastAsia="ＭＳ 明朝"/>
          <w:sz w:val="24"/>
        </w:rPr>
        <w:t>様式第２号</w:t>
      </w:r>
      <w:r>
        <w:rPr>
          <w:rFonts w:hint="eastAsia" w:ascii="ＭＳ 明朝" w:hAnsi="ＭＳ 明朝" w:eastAsia="ＭＳ 明朝"/>
          <w:sz w:val="24"/>
        </w:rPr>
        <w:t>)</w:t>
      </w:r>
    </w:p>
    <w:p>
      <w:pPr>
        <w:pStyle w:val="15"/>
        <w:wordWrap w:val="1"/>
        <w:spacing w:line="240" w:lineRule="auto"/>
        <w:ind w:leftChars="0" w:right="0" w:rightChars="0" w:firstLineChars="0"/>
        <w:jc w:val="both"/>
        <w:rPr>
          <w:rFonts w:hint="eastAsia" w:ascii="ＭＳ 明朝" w:hAnsi="ＭＳ 明朝" w:eastAsia="ＭＳ 明朝"/>
          <w:sz w:val="24"/>
        </w:rPr>
      </w:pPr>
      <w:r>
        <w:rPr>
          <w:rFonts w:hint="eastAsia" w:ascii="ＭＳ 明朝" w:hAnsi="ＭＳ 明朝" w:eastAsia="ＭＳ 明朝"/>
          <w:sz w:val="24"/>
        </w:rPr>
        <w:t>（２）人材確保支援事業収支予算書</w:t>
      </w:r>
      <w:r>
        <w:rPr>
          <w:rFonts w:hint="eastAsia" w:ascii="ＭＳ 明朝" w:hAnsi="ＭＳ 明朝" w:eastAsia="ＭＳ 明朝"/>
          <w:sz w:val="24"/>
        </w:rPr>
        <w:t>(</w:t>
      </w:r>
      <w:r>
        <w:rPr>
          <w:rFonts w:hint="eastAsia" w:ascii="ＭＳ 明朝" w:hAnsi="ＭＳ 明朝" w:eastAsia="ＭＳ 明朝"/>
          <w:sz w:val="24"/>
        </w:rPr>
        <w:t>様式第３号</w:t>
      </w:r>
      <w:r>
        <w:rPr>
          <w:rFonts w:hint="eastAsia" w:ascii="ＭＳ 明朝" w:hAnsi="ＭＳ 明朝" w:eastAsia="ＭＳ 明朝"/>
          <w:sz w:val="24"/>
        </w:rPr>
        <w:t>)</w:t>
      </w:r>
    </w:p>
    <w:p>
      <w:pPr>
        <w:pStyle w:val="15"/>
        <w:wordWrap w:val="1"/>
        <w:spacing w:line="240" w:lineRule="auto"/>
        <w:ind w:leftChars="0" w:right="0" w:rightChars="0" w:firstLineChars="0"/>
        <w:jc w:val="both"/>
        <w:rPr>
          <w:rFonts w:hint="eastAsia" w:ascii="ＭＳ 明朝" w:hAnsi="ＭＳ 明朝" w:eastAsia="ＭＳ 明朝"/>
          <w:sz w:val="24"/>
        </w:rPr>
      </w:pPr>
      <w:r>
        <w:rPr>
          <w:rFonts w:hint="eastAsia" w:ascii="ＭＳ 明朝" w:hAnsi="ＭＳ 明朝" w:eastAsia="ＭＳ 明朝"/>
          <w:sz w:val="24"/>
        </w:rPr>
        <w:t>（３）補助対象経費の内訳を示す書類</w:t>
      </w:r>
    </w:p>
    <w:p>
      <w:pPr>
        <w:pStyle w:val="15"/>
        <w:wordWrap w:val="1"/>
        <w:spacing w:line="240" w:lineRule="auto"/>
        <w:ind w:leftChars="0" w:right="0" w:rightChars="0" w:firstLineChars="0"/>
        <w:jc w:val="both"/>
        <w:rPr>
          <w:rFonts w:hint="eastAsia" w:ascii="ＭＳ 明朝" w:hAnsi="ＭＳ 明朝" w:eastAsia="ＭＳ 明朝"/>
          <w:sz w:val="24"/>
        </w:rPr>
      </w:pPr>
      <w:r>
        <w:rPr>
          <w:rFonts w:hint="eastAsia" w:ascii="ＭＳ 明朝" w:hAnsi="ＭＳ 明朝" w:eastAsia="ＭＳ 明朝"/>
          <w:sz w:val="24"/>
        </w:rPr>
        <w:t>（４）</w:t>
      </w:r>
      <w:r>
        <w:rPr>
          <w:rFonts w:hint="default" w:ascii="ＭＳ 明朝" w:hAnsi="ＭＳ 明朝" w:eastAsia="ＭＳ 明朝"/>
          <w:color w:val="auto"/>
          <w:spacing w:val="10"/>
          <w:sz w:val="24"/>
        </w:rPr>
        <w:t>市内で事業を営んでいることが分かる書類</w:t>
      </w:r>
    </w:p>
    <w:p>
      <w:pPr>
        <w:pStyle w:val="15"/>
        <w:wordWrap w:val="1"/>
        <w:spacing w:line="240" w:lineRule="auto"/>
        <w:ind w:leftChars="0" w:right="0" w:rightChars="0" w:firstLineChars="0"/>
        <w:jc w:val="both"/>
        <w:rPr>
          <w:rFonts w:hint="eastAsia" w:ascii="ＭＳ 明朝" w:hAnsi="ＭＳ 明朝" w:eastAsia="ＭＳ 明朝"/>
          <w:sz w:val="24"/>
        </w:rPr>
      </w:pPr>
      <w:r>
        <w:rPr>
          <w:rFonts w:hint="eastAsia" w:ascii="ＭＳ 明朝" w:hAnsi="ＭＳ 明朝" w:eastAsia="ＭＳ 明朝"/>
          <w:sz w:val="24"/>
        </w:rPr>
        <w:t>（５）</w:t>
      </w:r>
      <w:r>
        <w:rPr>
          <w:rFonts w:hint="default" w:ascii="ＭＳ 明朝" w:hAnsi="ＭＳ 明朝" w:eastAsia="ＭＳ 明朝"/>
          <w:spacing w:val="0"/>
          <w:sz w:val="24"/>
        </w:rPr>
        <w:t>宣誓・同意書</w:t>
      </w:r>
      <w:r>
        <w:rPr>
          <w:rFonts w:hint="eastAsia" w:ascii="ＭＳ 明朝" w:hAnsi="ＭＳ 明朝" w:eastAsia="ＭＳ 明朝"/>
          <w:sz w:val="24"/>
        </w:rPr>
        <w:t>（様式第４号）</w:t>
      </w:r>
    </w:p>
    <w:p>
      <w:pPr>
        <w:pStyle w:val="15"/>
        <w:wordWrap w:val="1"/>
        <w:spacing w:line="240" w:lineRule="auto"/>
        <w:ind w:leftChars="0" w:right="0" w:rightChars="0" w:firstLineChars="0"/>
        <w:jc w:val="both"/>
        <w:rPr>
          <w:rFonts w:hint="eastAsia" w:ascii="ＭＳ 明朝" w:hAnsi="ＭＳ 明朝" w:eastAsia="ＭＳ 明朝"/>
        </w:rPr>
      </w:pPr>
      <w:r>
        <w:rPr>
          <w:rFonts w:hint="eastAsia" w:ascii="ＭＳ 明朝" w:hAnsi="ＭＳ 明朝" w:eastAsia="ＭＳ 明朝"/>
          <w:sz w:val="24"/>
        </w:rPr>
        <w:t>（６）その他市長が必要と認める書類</w:t>
      </w:r>
    </w:p>
    <w:sectPr>
      <w:pgSz w:w="11906" w:h="16838"/>
      <w:pgMar w:top="1361" w:right="1361" w:bottom="737" w:left="1361" w:header="851" w:footer="992" w:gutter="0"/>
      <w:pgBorders w:zOrder="front" w:display="allPages" w:offsetFrom="page"/>
      <w:cols w:space="720"/>
      <w:textDirection w:val="lrTb"/>
      <w:docGrid w:type="linesAndChars" w:linePitch="359" w:charSpace="77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7"/>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qFormat/>
    <w:pPr>
      <w:widowControl w:val="0"/>
      <w:wordWrap w:val="0"/>
      <w:autoSpaceDE w:val="0"/>
      <w:autoSpaceDN w:val="0"/>
      <w:adjustRightInd w:val="0"/>
      <w:spacing w:line="359" w:lineRule="exact"/>
      <w:ind w:left="0" w:right="0"/>
      <w:jc w:val="both"/>
      <w:textAlignment w:val="auto"/>
    </w:pPr>
    <w:rPr>
      <w:rFonts w:ascii="ＭＳ 明朝" w:hAnsi="ＭＳ 明朝" w:eastAsia="ＭＳ 明朝"/>
      <w:spacing w:val="10"/>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Pages>
  <Words>0</Words>
  <Characters>455</Characters>
  <Application>JUST Note</Application>
  <Lines>38</Lines>
  <Paragraphs>23</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　富男</dc:creator>
  <cp:lastModifiedBy>鶴田 正人</cp:lastModifiedBy>
  <dcterms:created xsi:type="dcterms:W3CDTF">2025-02-05T05:48:00Z</dcterms:created>
  <dcterms:modified xsi:type="dcterms:W3CDTF">2025-02-07T05:42:36Z</dcterms:modified>
  <cp:revision>2</cp:revision>
</cp:coreProperties>
</file>